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8" w:rsidRPr="00253AF9" w:rsidRDefault="007A1888" w:rsidP="004436D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24F43" w:rsidRPr="00253AF9" w:rsidRDefault="00A24F43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  <w:r w:rsidR="00B238C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:rsidR="00A24F43" w:rsidRPr="00253AF9" w:rsidRDefault="00A24F4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246E0" w:rsidRPr="00253AF9" w:rsidRDefault="001246E0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Deal Categories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246E0" w:rsidRPr="00253AF9" w:rsidRDefault="00E4281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1. Debt 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Market Deal of the Year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>. </w:t>
      </w:r>
      <w:r w:rsidR="00E42816">
        <w:rPr>
          <w:rFonts w:ascii="Arial" w:hAnsi="Arial" w:cs="Arial"/>
          <w:color w:val="595959" w:themeColor="text1" w:themeTint="A6"/>
          <w:sz w:val="18"/>
          <w:szCs w:val="18"/>
        </w:rPr>
        <w:t>Equity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 xml:space="preserve"> Market Deal of the Year </w:t>
      </w:r>
    </w:p>
    <w:p w:rsidR="001246E0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 Islamic Finance Deal of the 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 xml:space="preserve">Year </w:t>
      </w:r>
    </w:p>
    <w:p w:rsidR="001246E0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(Midsize)</w:t>
      </w:r>
    </w:p>
    <w:p w:rsidR="001246E0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(Premium)</w:t>
      </w:r>
    </w:p>
    <w:p w:rsidR="001246E0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6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Malaysia Deal of the Year</w:t>
      </w:r>
      <w:r w:rsidR="007463A8">
        <w:rPr>
          <w:rFonts w:ascii="Arial" w:hAnsi="Arial" w:cs="Arial"/>
          <w:color w:val="595959" w:themeColor="text1" w:themeTint="A6"/>
          <w:sz w:val="18"/>
          <w:szCs w:val="18"/>
        </w:rPr>
        <w:t xml:space="preserve">* </w:t>
      </w:r>
    </w:p>
    <w:p w:rsidR="001246E0" w:rsidRPr="00253AF9" w:rsidRDefault="001246E0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1246E0" w:rsidRPr="00253AF9" w:rsidRDefault="00B348C8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Firm</w:t>
      </w:r>
      <w:r w:rsidR="004436DF"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 </w:t>
      </w:r>
      <w:r w:rsidR="001246E0"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Categories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4436DF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Arbitration Law Firm of the Year</w:t>
      </w:r>
    </w:p>
    <w:p w:rsidR="00E4225F" w:rsidRPr="00253AF9" w:rsidRDefault="00E4225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8. ASEAN Practice of the Year 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9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Aviation Law Firm of the Year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10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Banking and Financial Services Law Firm of the Year</w:t>
      </w:r>
    </w:p>
    <w:p w:rsidR="004436DF" w:rsidRPr="00253AF9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Boutique Law Firm of the Year</w:t>
      </w:r>
    </w:p>
    <w:p w:rsidR="004436DF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12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Corporate Citizenship Law Firm of the Year</w:t>
      </w:r>
    </w:p>
    <w:p w:rsidR="00E4225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13</w:t>
      </w:r>
      <w:r w:rsidR="00E4225F">
        <w:rPr>
          <w:rFonts w:ascii="Arial" w:hAnsi="Arial" w:cs="Arial"/>
          <w:color w:val="595959" w:themeColor="text1" w:themeTint="A6"/>
          <w:sz w:val="18"/>
          <w:szCs w:val="18"/>
        </w:rPr>
        <w:t>. East Malaysia Law Firm of the Year</w:t>
      </w:r>
    </w:p>
    <w:p w:rsidR="004436DF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Energy, Projects and Infrastructure Law Firm of the Year</w:t>
      </w:r>
    </w:p>
    <w:p w:rsidR="00E4225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15</w:t>
      </w:r>
      <w:r w:rsidR="00E4225F">
        <w:rPr>
          <w:rFonts w:ascii="Arial" w:hAnsi="Arial" w:cs="Arial"/>
          <w:color w:val="595959" w:themeColor="text1" w:themeTint="A6"/>
          <w:sz w:val="18"/>
          <w:szCs w:val="18"/>
        </w:rPr>
        <w:t xml:space="preserve">. International Deal Firm of the Year 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6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 Intellectual Property Law Firm of the Year 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Islamic Finance Law Firm of the Year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18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Labour and Employment Law Firm of the Year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19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Litigation Law Firm of the Year</w:t>
      </w:r>
    </w:p>
    <w:p w:rsidR="004436DF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20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 Malaysia Deal Firm of the Year </w:t>
      </w:r>
    </w:p>
    <w:p w:rsidR="00E4225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21</w:t>
      </w:r>
      <w:r w:rsidR="00E4225F">
        <w:rPr>
          <w:rFonts w:ascii="Arial" w:hAnsi="Arial" w:cs="Arial"/>
          <w:color w:val="595959" w:themeColor="text1" w:themeTint="A6"/>
          <w:sz w:val="18"/>
          <w:szCs w:val="18"/>
        </w:rPr>
        <w:t>. Malaysia Law Firm of the Year*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22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Maritime Law Firm of the Year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23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Matrimonial and Family Law Firm of the Year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Mediation Law Firm of the Year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5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Real Estate Law Firm of the Year</w:t>
      </w:r>
    </w:p>
    <w:p w:rsidR="004436DF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6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Rising Law Firm of the Year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 Technology, Media and Telecommunications Law Firm of the Year 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28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West Malaysia Law Firm of the Year</w:t>
      </w:r>
    </w:p>
    <w:p w:rsidR="004436DF" w:rsidRPr="00253AF9" w:rsidRDefault="004436DF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4436DF" w:rsidRPr="00253AF9" w:rsidRDefault="004436DF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641BE2" w:rsidRPr="00253AF9" w:rsidRDefault="00641BE2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B56EF8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29</w:t>
      </w:r>
      <w:r w:rsidR="00641BE2" w:rsidRPr="00253AF9">
        <w:rPr>
          <w:rFonts w:ascii="Arial" w:hAnsi="Arial" w:cs="Arial"/>
          <w:color w:val="595959" w:themeColor="text1" w:themeTint="A6"/>
          <w:sz w:val="18"/>
          <w:szCs w:val="18"/>
        </w:rPr>
        <w:t>. Banking and Financial Services In-House Team of the Year</w:t>
      </w:r>
    </w:p>
    <w:p w:rsidR="00641BE2" w:rsidRPr="00253AF9" w:rsidRDefault="00641BE2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E2663F">
        <w:rPr>
          <w:rFonts w:ascii="Arial" w:hAnsi="Arial" w:cs="Arial"/>
          <w:color w:val="595959" w:themeColor="text1" w:themeTint="A6"/>
          <w:sz w:val="18"/>
          <w:szCs w:val="18"/>
        </w:rPr>
        <w:t>0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Energy and Resources In-House Team of the Year</w:t>
      </w:r>
    </w:p>
    <w:p w:rsidR="00641BE2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31</w:t>
      </w:r>
      <w:r w:rsidR="00641BE2"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 </w:t>
      </w:r>
      <w:r w:rsidR="00FB2191">
        <w:rPr>
          <w:rFonts w:ascii="Arial" w:hAnsi="Arial" w:cs="Arial"/>
          <w:color w:val="595959" w:themeColor="text1" w:themeTint="A6"/>
          <w:sz w:val="18"/>
          <w:szCs w:val="18"/>
        </w:rPr>
        <w:t xml:space="preserve">Malaysia In-House Team of the Year </w:t>
      </w:r>
    </w:p>
    <w:p w:rsidR="00641BE2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E2663F">
        <w:rPr>
          <w:rFonts w:ascii="Arial" w:hAnsi="Arial" w:cs="Arial"/>
          <w:color w:val="595959" w:themeColor="text1" w:themeTint="A6"/>
          <w:sz w:val="18"/>
          <w:szCs w:val="18"/>
        </w:rPr>
        <w:t>2.</w:t>
      </w:r>
      <w:r w:rsidR="00641BE2"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FB2191" w:rsidRPr="00253AF9">
        <w:rPr>
          <w:rFonts w:ascii="Arial" w:hAnsi="Arial" w:cs="Arial"/>
          <w:color w:val="595959" w:themeColor="text1" w:themeTint="A6"/>
          <w:sz w:val="18"/>
          <w:szCs w:val="18"/>
        </w:rPr>
        <w:t>Technology, Media and Telecommunications In-House Team of the Year</w:t>
      </w:r>
    </w:p>
    <w:p w:rsidR="009567A3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9567A3" w:rsidRPr="00253AF9" w:rsidRDefault="009567A3" w:rsidP="009567A3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Individual</w:t>
      </w: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Categories</w:t>
      </w:r>
    </w:p>
    <w:p w:rsidR="009567A3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9567A3" w:rsidRDefault="003E5DB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33. </w:t>
      </w:r>
      <w:r w:rsidR="00FB2191">
        <w:rPr>
          <w:rFonts w:ascii="Arial" w:hAnsi="Arial" w:cs="Arial"/>
          <w:color w:val="595959" w:themeColor="text1" w:themeTint="A6"/>
          <w:sz w:val="18"/>
          <w:szCs w:val="18"/>
        </w:rPr>
        <w:t>Barrister of the Year</w:t>
      </w:r>
    </w:p>
    <w:p w:rsidR="003E5DB6" w:rsidRDefault="003E5DB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34. </w:t>
      </w:r>
      <w:r w:rsidR="00FB2191">
        <w:rPr>
          <w:rFonts w:ascii="Arial" w:hAnsi="Arial" w:cs="Arial"/>
          <w:color w:val="595959" w:themeColor="text1" w:themeTint="A6"/>
          <w:sz w:val="18"/>
          <w:szCs w:val="18"/>
        </w:rPr>
        <w:t xml:space="preserve">Dealmaker of the Year </w:t>
      </w:r>
    </w:p>
    <w:p w:rsidR="003E5DB6" w:rsidRDefault="003E5DB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35. </w:t>
      </w:r>
      <w:r w:rsidR="00FB2191">
        <w:rPr>
          <w:rFonts w:ascii="Arial" w:hAnsi="Arial" w:cs="Arial"/>
          <w:color w:val="595959" w:themeColor="text1" w:themeTint="A6"/>
          <w:sz w:val="18"/>
          <w:szCs w:val="18"/>
        </w:rPr>
        <w:t>Malaysia In-House Lawyer of the Year</w:t>
      </w:r>
    </w:p>
    <w:p w:rsidR="003E5DB6" w:rsidRDefault="00FB2191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36. Managing Partner of the Year</w:t>
      </w:r>
    </w:p>
    <w:p w:rsidR="003E5DB6" w:rsidRDefault="00EB0A9D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37. Woman</w:t>
      </w:r>
      <w:r w:rsidR="003E5DB6">
        <w:rPr>
          <w:rFonts w:ascii="Arial" w:hAnsi="Arial" w:cs="Arial"/>
          <w:color w:val="595959" w:themeColor="text1" w:themeTint="A6"/>
          <w:sz w:val="18"/>
          <w:szCs w:val="18"/>
        </w:rPr>
        <w:t xml:space="preserve"> Lawyer of the Year</w:t>
      </w:r>
    </w:p>
    <w:p w:rsidR="003E5DB6" w:rsidRPr="00253AF9" w:rsidRDefault="003E5DB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38. </w:t>
      </w:r>
      <w:r w:rsidR="00EB0A9D">
        <w:rPr>
          <w:rFonts w:ascii="Arial" w:hAnsi="Arial" w:cs="Arial"/>
          <w:color w:val="595959" w:themeColor="text1" w:themeTint="A6"/>
          <w:sz w:val="18"/>
          <w:szCs w:val="18"/>
        </w:rPr>
        <w:t>Young Lawyer of the Year</w:t>
      </w:r>
    </w:p>
    <w:p w:rsidR="00A24F43" w:rsidRPr="00253AF9" w:rsidRDefault="00A24F43" w:rsidP="00D20C0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641BE2" w:rsidRPr="00CD3820" w:rsidRDefault="00036E66" w:rsidP="00D20C0F">
      <w:pPr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CD3820">
        <w:rPr>
          <w:rFonts w:ascii="Arial" w:hAnsi="Arial" w:cs="Arial"/>
          <w:i/>
          <w:sz w:val="18"/>
          <w:szCs w:val="18"/>
        </w:rPr>
        <w:t>*</w:t>
      </w:r>
      <w:r w:rsidRPr="00CD3820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Not open for nomination </w:t>
      </w:r>
    </w:p>
    <w:p w:rsidR="000A207A" w:rsidRDefault="000A207A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3E5DB6" w:rsidRDefault="003E5DB6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F0D55" w:rsidRPr="000A207A" w:rsidRDefault="0001160E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OFFICIAL </w:t>
      </w:r>
      <w:r w:rsidR="009D6304"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t>NOMINATION FORM</w:t>
      </w:r>
    </w:p>
    <w:p w:rsidR="00DD0E38" w:rsidRPr="00C64C16" w:rsidRDefault="00DD0E38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673EF" w:rsidRDefault="007A094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Visit </w:t>
      </w:r>
      <w:r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legalbusinessonline.com</w:t>
      </w:r>
      <w:r w:rsidR="00042B07"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/awards/Malaysia-law-awards-2017</w:t>
      </w:r>
      <w:r w:rsidR="00042B07">
        <w:rPr>
          <w:rFonts w:ascii="Arial" w:hAnsi="Arial" w:cs="Arial"/>
          <w:color w:val="7F7F7F" w:themeColor="text1" w:themeTint="80"/>
          <w:sz w:val="20"/>
          <w:szCs w:val="20"/>
        </w:rPr>
        <w:t xml:space="preserve"> for the </w:t>
      </w:r>
      <w:hyperlink r:id="rId7" w:anchor="qt-alb_malaysia_law_award_2017" w:history="1">
        <w:r w:rsidR="00042B07"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FAQ</w:t>
        </w:r>
      </w:hyperlink>
      <w:r w:rsidR="00042B07" w:rsidRPr="00D60F21">
        <w:rPr>
          <w:rFonts w:ascii="Arial" w:hAnsi="Arial" w:cs="Arial"/>
          <w:color w:val="7F7F7F" w:themeColor="text1" w:themeTint="80"/>
          <w:sz w:val="20"/>
          <w:szCs w:val="20"/>
        </w:rPr>
        <w:t xml:space="preserve"> and </w:t>
      </w:r>
      <w:hyperlink r:id="rId8" w:anchor="qt-alb_malaysia_law_award_2017" w:history="1">
        <w:r w:rsidR="00042B07"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Methodology Guidelines.</w:t>
        </w:r>
      </w:hyperlink>
      <w:r w:rsidR="00D673EF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</w:t>
      </w:r>
      <w:r w:rsidR="00F77BF6"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ALB accepts self-nominations and third-party nominations. </w:t>
      </w:r>
    </w:p>
    <w:p w:rsidR="00DD0E38" w:rsidRPr="00D673EF" w:rsidRDefault="00F77BF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The deadline to submit is Monday, </w:t>
      </w:r>
      <w:r w:rsidR="00E663CF" w:rsidRPr="00D673EF">
        <w:rPr>
          <w:rFonts w:ascii="Arial" w:hAnsi="Arial" w:cs="Arial"/>
          <w:color w:val="7F7F7F" w:themeColor="text1" w:themeTint="80"/>
          <w:sz w:val="20"/>
          <w:szCs w:val="20"/>
        </w:rPr>
        <w:t>February 13</w:t>
      </w:r>
      <w:r w:rsidR="00E663CF" w:rsidRPr="00D673EF">
        <w:rPr>
          <w:rFonts w:ascii="Arial" w:hAnsi="Arial" w:cs="Arial"/>
          <w:color w:val="7F7F7F" w:themeColor="text1" w:themeTint="80"/>
          <w:sz w:val="20"/>
          <w:szCs w:val="20"/>
          <w:vertAlign w:val="superscript"/>
        </w:rPr>
        <w:t>th</w:t>
      </w:r>
      <w:r w:rsidR="00E663CF"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, 2017. </w:t>
      </w:r>
    </w:p>
    <w:p w:rsidR="007727A0" w:rsidRPr="00D20C0F" w:rsidRDefault="007727A0" w:rsidP="00D20C0F">
      <w:pPr>
        <w:rPr>
          <w:rFonts w:ascii="Arial" w:hAnsi="Arial" w:cs="Arial"/>
          <w:sz w:val="20"/>
          <w:szCs w:val="20"/>
        </w:rPr>
      </w:pPr>
    </w:p>
    <w:p w:rsidR="0058131B" w:rsidRPr="00C64C16" w:rsidRDefault="0058131B" w:rsidP="00D20C0F">
      <w:pPr>
        <w:rPr>
          <w:rFonts w:ascii="Arial" w:hAnsi="Arial" w:cs="Arial"/>
          <w:sz w:val="20"/>
          <w:szCs w:val="20"/>
          <w:u w:val="single"/>
        </w:rPr>
      </w:pPr>
    </w:p>
    <w:p w:rsidR="00753B0E" w:rsidRPr="00C64C16" w:rsidRDefault="00753B0E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C64C16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KEY INFORMATION </w:t>
      </w:r>
    </w:p>
    <w:p w:rsidR="00753B0E" w:rsidRDefault="00753B0E" w:rsidP="00D20C0F">
      <w:pPr>
        <w:rPr>
          <w:rFonts w:ascii="Arial" w:hAnsi="Arial" w:cs="Arial"/>
          <w:sz w:val="20"/>
          <w:szCs w:val="20"/>
        </w:rPr>
      </w:pPr>
    </w:p>
    <w:p w:rsidR="009C3A2D" w:rsidRDefault="009C3A2D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Category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Individual Categories"/>
          <w:tag w:val="Individual Categories"/>
          <w:id w:val="6531669"/>
          <w:placeholder>
            <w:docPart w:val="CFA7F25FF88749019E3ABDC5AF5ABFA4"/>
          </w:placeholder>
          <w:showingPlcHdr/>
          <w:comboBox>
            <w:listItem w:value="Choose an item."/>
            <w:listItem w:displayText="Deal Categories" w:value="Deal Categories"/>
            <w:listItem w:displayText="Firm Categories" w:value="Firm Categories"/>
            <w:listItem w:displayText="In-House Categories" w:value="In-House Categories"/>
            <w:listItem w:displayText="Individual Categories" w:value="Individual Categories"/>
          </w:comboBox>
        </w:sdtPr>
        <w:sdtContent>
          <w:r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Choose Award Category</w:t>
          </w:r>
        </w:sdtContent>
      </w:sdt>
    </w:p>
    <w:p w:rsidR="00610776" w:rsidRPr="009C3A2D" w:rsidRDefault="00610776" w:rsidP="00D20C0F">
      <w:pPr>
        <w:rPr>
          <w:rFonts w:ascii="Arial" w:hAnsi="Arial" w:cs="Arial"/>
          <w:sz w:val="20"/>
          <w:szCs w:val="20"/>
        </w:rPr>
      </w:pPr>
    </w:p>
    <w:p w:rsidR="00610776" w:rsidRPr="00C64C16" w:rsidRDefault="00D02FFE" w:rsidP="00D20C0F">
      <w:pPr>
        <w:rPr>
          <w:rFonts w:ascii="Arial" w:hAnsi="Arial" w:cs="Arial"/>
          <w:color w:val="95B3D7" w:themeColor="accent1" w:themeTint="99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Name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19996677"/>
          <w:placeholder>
            <w:docPart w:val="911015BDCE13451F8DE3903E89C32046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specific award name</w:t>
          </w:r>
          <w:r w:rsidR="00F227F2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and number</w:t>
          </w:r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here</w:t>
          </w:r>
          <w:r w:rsidR="009C3A2D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(see Pg</w:t>
          </w:r>
          <w:r w:rsidR="00D673EF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1)</w:t>
          </w:r>
        </w:sdtContent>
      </w:sdt>
      <w:r w:rsidRPr="00C64C16">
        <w:rPr>
          <w:rFonts w:ascii="Arial" w:hAnsi="Arial" w:cs="Arial"/>
          <w:color w:val="95B3D7" w:themeColor="accent1" w:themeTint="99"/>
          <w:sz w:val="20"/>
          <w:szCs w:val="20"/>
        </w:rPr>
        <w:t xml:space="preserve"> </w:t>
      </w:r>
    </w:p>
    <w:p w:rsidR="00D02FFE" w:rsidRPr="00D20C0F" w:rsidRDefault="00D02FFE" w:rsidP="00D20C0F">
      <w:pPr>
        <w:rPr>
          <w:rFonts w:ascii="Arial" w:hAnsi="Arial" w:cs="Arial"/>
          <w:sz w:val="20"/>
          <w:szCs w:val="20"/>
        </w:rPr>
      </w:pPr>
    </w:p>
    <w:p w:rsidR="002B50BF" w:rsidRPr="00D20C0F" w:rsidRDefault="00610776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Nominated Law Firm</w:t>
      </w:r>
      <w:r w:rsidR="002D3B0A">
        <w:rPr>
          <w:rFonts w:ascii="Arial" w:hAnsi="Arial" w:cs="Arial"/>
          <w:color w:val="7F7F7F" w:themeColor="text1" w:themeTint="80"/>
          <w:sz w:val="20"/>
          <w:szCs w:val="20"/>
        </w:rPr>
        <w:t>/Company</w:t>
      </w:r>
      <w:r w:rsidR="007C131F" w:rsidRPr="00D20C0F">
        <w:rPr>
          <w:rFonts w:ascii="Arial" w:hAnsi="Arial" w:cs="Arial"/>
          <w:sz w:val="20"/>
          <w:szCs w:val="20"/>
        </w:rPr>
        <w:tab/>
      </w:r>
      <w:r w:rsidR="00930EE8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75"/>
          <w:placeholder>
            <w:docPart w:val="06B54D804AE844FFB8B01711453FA945"/>
          </w:placeholder>
          <w:text/>
        </w:sdtPr>
        <w:sdtContent>
          <w:r w:rsidR="002B50BF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</w:sdtContent>
      </w:sdt>
    </w:p>
    <w:p w:rsidR="00610776" w:rsidRPr="00D20C0F" w:rsidRDefault="00610776" w:rsidP="00D20C0F">
      <w:pPr>
        <w:rPr>
          <w:rFonts w:ascii="Arial" w:hAnsi="Arial" w:cs="Arial"/>
          <w:sz w:val="20"/>
          <w:szCs w:val="20"/>
        </w:rPr>
      </w:pPr>
    </w:p>
    <w:p w:rsidR="008F4D02" w:rsidRPr="00D20C0F" w:rsidRDefault="008F4D02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Nominating Law Firm</w:t>
      </w:r>
      <w:r w:rsidR="00491B29">
        <w:rPr>
          <w:rFonts w:ascii="Arial" w:hAnsi="Arial" w:cs="Arial"/>
          <w:color w:val="7F7F7F" w:themeColor="text1" w:themeTint="80"/>
          <w:sz w:val="20"/>
          <w:szCs w:val="20"/>
        </w:rPr>
        <w:t>/Company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EC7D1B">
        <w:rPr>
          <w:rFonts w:ascii="Arial" w:hAnsi="Arial" w:cs="Arial"/>
          <w:color w:val="548DD4" w:themeColor="text2" w:themeTint="99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407"/>
          <w:placeholder>
            <w:docPart w:val="DD51DE01BD5344AAB397690D0BF2B1C2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  <w:r w:rsidR="00B91DE0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(optional)</w:t>
          </w:r>
        </w:sdtContent>
      </w:sdt>
    </w:p>
    <w:p w:rsidR="00B91DE0" w:rsidRPr="007B76E7" w:rsidRDefault="00B91DE0" w:rsidP="00D20C0F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>(Only applicable if you are nominating</w:t>
      </w:r>
      <w:r w:rsidR="00144EA6" w:rsidRPr="007B76E7">
        <w:rPr>
          <w:rFonts w:ascii="Arial" w:hAnsi="Arial" w:cs="Arial"/>
          <w:color w:val="7F7F7F" w:themeColor="text1" w:themeTint="80"/>
          <w:sz w:val="18"/>
          <w:szCs w:val="18"/>
        </w:rPr>
        <w:br/>
      </w: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 xml:space="preserve"> a third-party) </w:t>
      </w:r>
    </w:p>
    <w:p w:rsidR="008F4D02" w:rsidRPr="00D20C0F" w:rsidRDefault="008F4D02" w:rsidP="00D20C0F">
      <w:pPr>
        <w:rPr>
          <w:rFonts w:ascii="Arial" w:hAnsi="Arial" w:cs="Arial"/>
          <w:sz w:val="20"/>
          <w:szCs w:val="20"/>
        </w:rPr>
      </w:pPr>
    </w:p>
    <w:p w:rsidR="009D4312" w:rsidRPr="00D20C0F" w:rsidRDefault="008070E1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Contact Information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0"/>
          <w:placeholder>
            <w:docPart w:val="A54E1201816043D09099D3A7DBC9BE33"/>
          </w:placeholder>
          <w:text/>
        </w:sdtPr>
        <w:sdtContent>
          <w:r w:rsidR="009D4312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contact information here</w:t>
          </w:r>
        </w:sdtContent>
      </w:sdt>
    </w:p>
    <w:p w:rsidR="008070E1" w:rsidRPr="007B76E7" w:rsidRDefault="008070E1" w:rsidP="00D20C0F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 xml:space="preserve">(Name, email and phone number) </w:t>
      </w: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ab/>
      </w:r>
    </w:p>
    <w:p w:rsidR="008070E1" w:rsidRPr="00D20C0F" w:rsidRDefault="008070E1" w:rsidP="00D20C0F">
      <w:pPr>
        <w:rPr>
          <w:rFonts w:ascii="Arial" w:hAnsi="Arial" w:cs="Arial"/>
          <w:sz w:val="20"/>
          <w:szCs w:val="20"/>
        </w:rPr>
      </w:pPr>
    </w:p>
    <w:p w:rsidR="00BD640C" w:rsidRPr="00C64C16" w:rsidRDefault="00BD640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Clients’ contact information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19996678"/>
          <w:placeholder>
            <w:docPart w:val="4904ECB69C344C7194C92C773F57EE9B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contact information here</w:t>
          </w:r>
        </w:sdtContent>
      </w:sdt>
      <w:r w:rsidRPr="00D20C0F">
        <w:rPr>
          <w:rFonts w:ascii="Arial" w:hAnsi="Arial" w:cs="Arial"/>
          <w:sz w:val="20"/>
          <w:szCs w:val="20"/>
        </w:rPr>
        <w:br/>
      </w:r>
      <w:r w:rsidR="007B76E7" w:rsidRPr="007B76E7">
        <w:rPr>
          <w:rFonts w:ascii="Arial" w:hAnsi="Arial" w:cs="Arial"/>
          <w:color w:val="7F7F7F" w:themeColor="text1" w:themeTint="80"/>
          <w:sz w:val="18"/>
          <w:szCs w:val="18"/>
        </w:rPr>
        <w:t xml:space="preserve">(Applicable only to </w:t>
      </w: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>deal categories)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:rsidR="00BD640C" w:rsidRPr="00D20C0F" w:rsidRDefault="00BD640C" w:rsidP="00D20C0F">
      <w:pPr>
        <w:rPr>
          <w:rFonts w:ascii="Arial" w:hAnsi="Arial" w:cs="Arial"/>
          <w:sz w:val="20"/>
          <w:szCs w:val="20"/>
        </w:rPr>
      </w:pPr>
    </w:p>
    <w:p w:rsidR="0060548C" w:rsidRPr="00D20C0F" w:rsidRDefault="0060548C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Number of lawyers in local office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414"/>
          <w:placeholder>
            <w:docPart w:val="9363AE8DA42042348D7B1DE4E86297A5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number here</w:t>
          </w:r>
        </w:sdtContent>
      </w:sdt>
    </w:p>
    <w:p w:rsidR="0060548C" w:rsidRPr="00D20C0F" w:rsidRDefault="0060548C" w:rsidP="00D20C0F">
      <w:pPr>
        <w:rPr>
          <w:rFonts w:ascii="Arial" w:hAnsi="Arial" w:cs="Arial"/>
          <w:sz w:val="20"/>
          <w:szCs w:val="20"/>
        </w:rPr>
      </w:pPr>
    </w:p>
    <w:p w:rsidR="00F2660D" w:rsidRPr="00D20C0F" w:rsidRDefault="00610776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Key Hires to the Relevant Team</w:t>
      </w:r>
      <w:r w:rsidR="00930EE8" w:rsidRPr="00D20C0F">
        <w:rPr>
          <w:rFonts w:ascii="Arial" w:hAnsi="Arial" w:cs="Arial"/>
          <w:sz w:val="20"/>
          <w:szCs w:val="20"/>
        </w:rPr>
        <w:tab/>
      </w:r>
      <w:r w:rsidR="007A188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2"/>
          <w:placeholder>
            <w:docPart w:val="2FDEF145FB5E4706A0E3B93D25343E56"/>
          </w:placeholder>
          <w:text/>
        </w:sdtPr>
        <w:sdtContent>
          <w:r w:rsidR="00F2660D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hires here</w:t>
          </w:r>
        </w:sdtContent>
      </w:sdt>
    </w:p>
    <w:p w:rsidR="00C3598B" w:rsidRPr="00D20C0F" w:rsidRDefault="00C3598B" w:rsidP="00D20C0F">
      <w:pPr>
        <w:rPr>
          <w:rFonts w:ascii="Arial" w:hAnsi="Arial" w:cs="Arial"/>
          <w:sz w:val="20"/>
          <w:szCs w:val="20"/>
        </w:rPr>
      </w:pPr>
    </w:p>
    <w:p w:rsidR="00F2660D" w:rsidRPr="00D20C0F" w:rsidRDefault="00610776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Departures to the Relevant Team</w:t>
      </w:r>
      <w:r w:rsidR="003108F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0"/>
          <w:placeholder>
            <w:docPart w:val="EA8C9D5916764573813F94A0E4F40E85"/>
          </w:placeholder>
          <w:text/>
        </w:sdtPr>
        <w:sdtContent>
          <w:r w:rsidR="00F2660D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departures here</w:t>
          </w:r>
        </w:sdtContent>
      </w:sdt>
    </w:p>
    <w:p w:rsidR="00A34090" w:rsidRDefault="00A34090" w:rsidP="00D20C0F">
      <w:pPr>
        <w:rPr>
          <w:rFonts w:ascii="Arial" w:hAnsi="Arial" w:cs="Arial"/>
          <w:sz w:val="20"/>
          <w:szCs w:val="20"/>
        </w:rPr>
      </w:pPr>
    </w:p>
    <w:p w:rsidR="000A207A" w:rsidRPr="00D20C0F" w:rsidRDefault="000A207A" w:rsidP="00D20C0F">
      <w:pPr>
        <w:rPr>
          <w:rFonts w:ascii="Arial" w:hAnsi="Arial" w:cs="Arial"/>
          <w:sz w:val="20"/>
          <w:szCs w:val="20"/>
        </w:rPr>
      </w:pPr>
    </w:p>
    <w:p w:rsidR="007727A0" w:rsidRPr="00D20C0F" w:rsidRDefault="007727A0" w:rsidP="00D20C0F">
      <w:pPr>
        <w:rPr>
          <w:rFonts w:ascii="Arial" w:hAnsi="Arial" w:cs="Arial"/>
          <w:sz w:val="20"/>
          <w:szCs w:val="20"/>
        </w:rPr>
      </w:pPr>
    </w:p>
    <w:p w:rsidR="00610776" w:rsidRDefault="00610776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1F5173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KEY WORK HIGHLIGHTS</w:t>
      </w:r>
      <w:r w:rsidR="007D2826" w:rsidRPr="001F5173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</w:t>
      </w:r>
    </w:p>
    <w:p w:rsidR="001F5173" w:rsidRPr="001F5173" w:rsidRDefault="001F5173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610776" w:rsidRPr="00491B29" w:rsidRDefault="0086780B" w:rsidP="00491B29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>Date of completion must be included – works must be completed between 1 June 2015 and 31 May 2016 to qualify. Please state</w:t>
      </w:r>
      <w:r w:rsidR="00BA38CD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monetary size/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financial </w:t>
      </w:r>
      <w:r w:rsidR="00BA38CD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value, 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if applicable. </w:t>
      </w:r>
    </w:p>
    <w:p w:rsidR="00FA27A5" w:rsidRPr="00491B29" w:rsidRDefault="00FA27A5" w:rsidP="00491B29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>Please</w:t>
      </w:r>
      <w:r w:rsidR="001F5173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be as detailed as possible while adhering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to the word-limit. </w:t>
      </w:r>
      <w:r w:rsidR="001F5173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Descriptions will be cut-off at the 500-word mark. </w:t>
      </w:r>
    </w:p>
    <w:p w:rsidR="00BA38CD" w:rsidRPr="00D20C0F" w:rsidRDefault="00BA38CD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1 (500-word limit)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2"/>
          <w:placeholder>
            <w:docPart w:val="922169A2E73D49A8B59B2F4145ADA89A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  <w:r w:rsidR="001F5173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</w:sdtContent>
      </w:sdt>
    </w:p>
    <w:p w:rsidR="00BA38CD" w:rsidRPr="00D20C0F" w:rsidRDefault="00BA38CD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2 (500-word limit)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4"/>
          <w:placeholder>
            <w:docPart w:val="CBAFE7A585EE4B9195645922463A895E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</w:p>
    <w:p w:rsidR="00BA38CD" w:rsidRPr="00D20C0F" w:rsidRDefault="00BA38CD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3 (500-word limit)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6"/>
          <w:placeholder>
            <w:docPart w:val="BC9D20C70BAC4C54B46A55D86A55AA0A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  <w:r w:rsidR="00AD7D61" w:rsidRPr="00D20C0F">
        <w:rPr>
          <w:rFonts w:ascii="Arial" w:hAnsi="Arial" w:cs="Arial"/>
          <w:sz w:val="20"/>
          <w:szCs w:val="20"/>
        </w:rPr>
        <w:tab/>
      </w:r>
    </w:p>
    <w:p w:rsidR="00AD7D61" w:rsidRPr="00D20C0F" w:rsidRDefault="00AD7D61" w:rsidP="00D20C0F">
      <w:pPr>
        <w:rPr>
          <w:rFonts w:ascii="Arial" w:hAnsi="Arial" w:cs="Arial"/>
          <w:sz w:val="20"/>
          <w:szCs w:val="20"/>
        </w:rPr>
      </w:pPr>
    </w:p>
    <w:p w:rsidR="007250E8" w:rsidRDefault="007250E8" w:rsidP="00D20C0F">
      <w:pPr>
        <w:rPr>
          <w:rFonts w:ascii="Arial" w:hAnsi="Arial" w:cs="Arial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F77AF4" w:rsidRPr="00740025" w:rsidRDefault="00F77AF4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  <w:vertAlign w:val="subscript"/>
        </w:rPr>
      </w:pPr>
      <w:r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THIRD PARTY AWARDS &amp; RECOGNITION</w:t>
      </w:r>
      <w:r w:rsidR="007A1888"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(Optiona</w:t>
      </w:r>
      <w:r w:rsidR="00740025"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l) </w:t>
      </w: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C9347C" w:rsidRPr="00D20C0F" w:rsidRDefault="00740025" w:rsidP="00D20C0F">
      <w:pPr>
        <w:rPr>
          <w:rFonts w:ascii="Arial" w:hAnsi="Arial" w:cs="Arial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1</w:t>
      </w:r>
      <w:r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8"/>
          <w:placeholder>
            <w:docPart w:val="8C2CABA11755461397151893DC758253"/>
          </w:placeholder>
          <w:text/>
        </w:sdtPr>
        <w:sdtContent>
          <w:r w:rsidR="00C9347C"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6757004"/>
          <w:placeholder>
            <w:docPart w:val="E77F1FE316DE4F50B9EC5C3D11390FBE"/>
          </w:placeholder>
          <w:showingPlcHdr/>
          <w:text/>
        </w:sdtPr>
        <w:sdtEndPr>
          <w:rPr>
            <w:color w:val="auto"/>
          </w:rPr>
        </w:sdtEnd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6"/>
          <w:placeholder>
            <w:docPart w:val="A7E28D7C297040938EE9ED60BB70DC34"/>
          </w:placeholder>
          <w:showingPlcHdr/>
          <w:text/>
        </w:sdt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8"/>
          <w:placeholder>
            <w:docPart w:val="42D7F5219B1C49998BC7F535FD8B305E"/>
          </w:placeholder>
          <w:showingPlcHdr/>
          <w:text/>
        </w:sdt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610776" w:rsidRPr="00D20C0F" w:rsidRDefault="00610776" w:rsidP="00D20C0F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2</w:t>
      </w:r>
      <w:r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1"/>
          <w:placeholder>
            <w:docPart w:val="D56E91FC2F1E4129B88FCCA382730FC9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2"/>
          <w:placeholder>
            <w:docPart w:val="62CE522005AE47A9B48D53C7AC177E90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3"/>
          <w:placeholder>
            <w:docPart w:val="175A1764C2A5420997C6D037B8FDC918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A11BC6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4"/>
          <w:placeholder>
            <w:docPart w:val="424F1CCD512B4DB49242E5A3348B1CEF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3A5F55" w:rsidRPr="00D20C0F" w:rsidRDefault="003A5F55" w:rsidP="00D20C0F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3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5"/>
          <w:placeholder>
            <w:docPart w:val="D926764970A54E8D9F8176A494B425E7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6"/>
          <w:placeholder>
            <w:docPart w:val="008228B684B4415F9BC2DF991AFF3BA5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7"/>
          <w:placeholder>
            <w:docPart w:val="CA13EECE75A1425F83699A286A2009CA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8"/>
          <w:placeholder>
            <w:docPart w:val="EC3B170B0155448CBBD706075110816C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3A5F55" w:rsidRPr="00D20C0F" w:rsidRDefault="003A5F55" w:rsidP="00740025">
      <w:pPr>
        <w:rPr>
          <w:rFonts w:ascii="Arial" w:hAnsi="Arial" w:cs="Arial"/>
          <w:sz w:val="20"/>
          <w:szCs w:val="20"/>
        </w:rPr>
      </w:pPr>
    </w:p>
    <w:p w:rsidR="00A11BC6" w:rsidRPr="00D20C0F" w:rsidRDefault="00A11BC6" w:rsidP="00D20C0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C7D1B" w:rsidRPr="00FB0476" w:rsidRDefault="00EC7D1B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C1532A" w:rsidRDefault="00A11BC6" w:rsidP="00D20C0F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C1532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END OF NOMINATION FORM </w:t>
      </w:r>
    </w:p>
    <w:p w:rsidR="00A11BC6" w:rsidRPr="00FB0476" w:rsidRDefault="00A11BC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11BC6" w:rsidRPr="00FB0476" w:rsidRDefault="009B09FF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*To </w:t>
      </w:r>
      <w:r w:rsidR="00BC398F">
        <w:rPr>
          <w:rFonts w:ascii="Arial" w:hAnsi="Arial" w:cs="Arial"/>
          <w:color w:val="7F7F7F" w:themeColor="text1" w:themeTint="80"/>
          <w:sz w:val="20"/>
          <w:szCs w:val="20"/>
        </w:rPr>
        <w:t>make a submission for another award category,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 please </w:t>
      </w:r>
      <w:r w:rsidR="004B3EC5">
        <w:rPr>
          <w:rFonts w:ascii="Arial" w:hAnsi="Arial" w:cs="Arial"/>
          <w:color w:val="7F7F7F" w:themeColor="text1" w:themeTint="80"/>
          <w:sz w:val="20"/>
          <w:szCs w:val="20"/>
        </w:rPr>
        <w:t xml:space="preserve">start a new form. 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br/>
      </w:r>
      <w:r w:rsidR="00212524">
        <w:rPr>
          <w:rFonts w:ascii="Arial" w:hAnsi="Arial" w:cs="Arial"/>
          <w:color w:val="7F7F7F" w:themeColor="text1" w:themeTint="80"/>
          <w:sz w:val="20"/>
          <w:szCs w:val="20"/>
        </w:rPr>
        <w:t xml:space="preserve">*Questions? Contact Yvonne Lau at </w:t>
      </w:r>
      <w:hyperlink r:id="rId9" w:history="1">
        <w:r w:rsidR="00212524" w:rsidRPr="00212524">
          <w:rPr>
            <w:rStyle w:val="Hyperlink"/>
            <w:rFonts w:ascii="Arial" w:hAnsi="Arial" w:cs="Arial"/>
            <w:color w:val="F79646" w:themeColor="accent6"/>
            <w:sz w:val="20"/>
            <w:szCs w:val="20"/>
          </w:rPr>
          <w:t>yvonne.lau@thomsonreuters.com</w:t>
        </w:r>
      </w:hyperlink>
      <w:r w:rsidR="00212524">
        <w:rPr>
          <w:rFonts w:ascii="Arial" w:hAnsi="Arial" w:cs="Arial"/>
          <w:color w:val="7F7F7F" w:themeColor="text1" w:themeTint="80"/>
          <w:sz w:val="20"/>
          <w:szCs w:val="20"/>
        </w:rPr>
        <w:t xml:space="preserve"> or call (+852) 2843 6547.</w:t>
      </w:r>
    </w:p>
    <w:sectPr w:rsidR="00A11BC6" w:rsidRPr="00FB0476" w:rsidSect="00A56CB5">
      <w:headerReference w:type="default" r:id="rId10"/>
      <w:pgSz w:w="12240" w:h="15840"/>
      <w:pgMar w:top="2880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6B" w:rsidRDefault="006C096B" w:rsidP="00A56CB5">
      <w:r>
        <w:separator/>
      </w:r>
    </w:p>
  </w:endnote>
  <w:endnote w:type="continuationSeparator" w:id="0">
    <w:p w:rsidR="006C096B" w:rsidRDefault="006C096B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altName w:val="Arial"/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6B" w:rsidRDefault="006C096B" w:rsidP="00A56CB5">
      <w:r>
        <w:separator/>
      </w:r>
    </w:p>
  </w:footnote>
  <w:footnote w:type="continuationSeparator" w:id="0">
    <w:p w:rsidR="006C096B" w:rsidRDefault="006C096B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39" w:rsidRDefault="002520E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93.75pt;width:468pt;height:0;z-index:251660288" o:connectortype="straight" strokeweight="1pt"/>
      </w:pict>
    </w:r>
    <w:r w:rsidR="00AB623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5324475</wp:posOffset>
          </wp:positionH>
          <wp:positionV relativeFrom="page">
            <wp:posOffset>457200</wp:posOffset>
          </wp:positionV>
          <wp:extent cx="1552575" cy="295275"/>
          <wp:effectExtent l="19050" t="0" r="9525" b="0"/>
          <wp:wrapNone/>
          <wp:docPr id="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H_logo600r1id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6239">
      <w:rPr>
        <w:noProof/>
      </w:rPr>
      <w:drawing>
        <wp:inline distT="0" distB="0" distL="0" distR="0">
          <wp:extent cx="3507638" cy="968654"/>
          <wp:effectExtent l="19050" t="0" r="0" b="0"/>
          <wp:docPr id="7" name="Picture 6" descr="ALB Malaysia Law Awards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Malaysia Law Awards 2017 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7638" cy="96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638">
      <w:tab/>
    </w:r>
    <w:r w:rsidR="00E14638" w:rsidRPr="00E14638">
      <w:rPr>
        <w:rFonts w:ascii="Knowledge Regular" w:hAnsi="Knowledge Regular"/>
      </w:rPr>
      <w:t>6 APRIL 2017</w:t>
    </w:r>
    <w:r w:rsidR="00E14638" w:rsidRPr="00E14638">
      <w:rPr>
        <w:rFonts w:ascii="Knowledge Regular" w:hAnsi="Knowledge Regular"/>
      </w:rPr>
      <w:br/>
    </w:r>
    <w:r w:rsidR="00E14638" w:rsidRPr="00E14638">
      <w:rPr>
        <w:rFonts w:ascii="Knowledge Regular" w:hAnsi="Knowledge Regular"/>
      </w:rPr>
      <w:tab/>
    </w:r>
    <w:r w:rsidR="00E14638" w:rsidRPr="00E14638">
      <w:rPr>
        <w:rFonts w:ascii="Knowledge Regular" w:hAnsi="Knowledge Regular"/>
      </w:rPr>
      <w:tab/>
      <w:t>KUALA LUMPUR</w:t>
    </w:r>
    <w:r w:rsidR="00E1463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forms" w:enforcement="1" w:cryptProviderType="rsaFull" w:cryptAlgorithmClass="hash" w:cryptAlgorithmType="typeAny" w:cryptAlgorithmSid="4" w:cryptSpinCount="100000" w:hash="ElEu97nFCtgKFeHXkt2WTiPl6eE=" w:salt="GjpP+wMQ9DZKXzF07YYCeQ==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160E"/>
    <w:rsid w:val="00022EF3"/>
    <w:rsid w:val="00036E66"/>
    <w:rsid w:val="00042B07"/>
    <w:rsid w:val="00081503"/>
    <w:rsid w:val="000A207A"/>
    <w:rsid w:val="000B0EC1"/>
    <w:rsid w:val="000E73DD"/>
    <w:rsid w:val="000F0D55"/>
    <w:rsid w:val="00114962"/>
    <w:rsid w:val="00122990"/>
    <w:rsid w:val="001246E0"/>
    <w:rsid w:val="001257EE"/>
    <w:rsid w:val="00126245"/>
    <w:rsid w:val="00144EA6"/>
    <w:rsid w:val="001C43FC"/>
    <w:rsid w:val="001D75A7"/>
    <w:rsid w:val="001F5173"/>
    <w:rsid w:val="00202625"/>
    <w:rsid w:val="00212524"/>
    <w:rsid w:val="00215194"/>
    <w:rsid w:val="00225C2A"/>
    <w:rsid w:val="002520E5"/>
    <w:rsid w:val="00253AF9"/>
    <w:rsid w:val="00275337"/>
    <w:rsid w:val="002B1ECC"/>
    <w:rsid w:val="002B362F"/>
    <w:rsid w:val="002B50BF"/>
    <w:rsid w:val="002D3B0A"/>
    <w:rsid w:val="00301111"/>
    <w:rsid w:val="003026EB"/>
    <w:rsid w:val="003108FB"/>
    <w:rsid w:val="003920E7"/>
    <w:rsid w:val="003A4D35"/>
    <w:rsid w:val="003A5F55"/>
    <w:rsid w:val="003A7F3F"/>
    <w:rsid w:val="003E5DB6"/>
    <w:rsid w:val="0040475D"/>
    <w:rsid w:val="00424786"/>
    <w:rsid w:val="004262E2"/>
    <w:rsid w:val="00430B69"/>
    <w:rsid w:val="00442AB6"/>
    <w:rsid w:val="004436DF"/>
    <w:rsid w:val="00491B29"/>
    <w:rsid w:val="0049674E"/>
    <w:rsid w:val="004B3EC5"/>
    <w:rsid w:val="005165D9"/>
    <w:rsid w:val="00527695"/>
    <w:rsid w:val="0058131B"/>
    <w:rsid w:val="00592A7B"/>
    <w:rsid w:val="005A7941"/>
    <w:rsid w:val="005C2E04"/>
    <w:rsid w:val="0060548C"/>
    <w:rsid w:val="00610776"/>
    <w:rsid w:val="00641BE2"/>
    <w:rsid w:val="00642CB4"/>
    <w:rsid w:val="00656922"/>
    <w:rsid w:val="006738DF"/>
    <w:rsid w:val="006C096B"/>
    <w:rsid w:val="006F6B22"/>
    <w:rsid w:val="00711EA3"/>
    <w:rsid w:val="007250E8"/>
    <w:rsid w:val="00732D8C"/>
    <w:rsid w:val="00734BE2"/>
    <w:rsid w:val="00740025"/>
    <w:rsid w:val="007463A8"/>
    <w:rsid w:val="00753B0E"/>
    <w:rsid w:val="007727A0"/>
    <w:rsid w:val="00784FBA"/>
    <w:rsid w:val="007919EB"/>
    <w:rsid w:val="00792D03"/>
    <w:rsid w:val="007A094C"/>
    <w:rsid w:val="007A1888"/>
    <w:rsid w:val="007B76E7"/>
    <w:rsid w:val="007C131F"/>
    <w:rsid w:val="007D2826"/>
    <w:rsid w:val="008070E1"/>
    <w:rsid w:val="00840C3B"/>
    <w:rsid w:val="0086780B"/>
    <w:rsid w:val="00885E00"/>
    <w:rsid w:val="008C1635"/>
    <w:rsid w:val="008F4D02"/>
    <w:rsid w:val="0091292E"/>
    <w:rsid w:val="00921126"/>
    <w:rsid w:val="00930EE8"/>
    <w:rsid w:val="00936A61"/>
    <w:rsid w:val="00940181"/>
    <w:rsid w:val="009477C6"/>
    <w:rsid w:val="009567A3"/>
    <w:rsid w:val="009B09FF"/>
    <w:rsid w:val="009B2AED"/>
    <w:rsid w:val="009B2C5C"/>
    <w:rsid w:val="009C3A2D"/>
    <w:rsid w:val="009D4312"/>
    <w:rsid w:val="009D6304"/>
    <w:rsid w:val="00A11BC6"/>
    <w:rsid w:val="00A24F43"/>
    <w:rsid w:val="00A25F44"/>
    <w:rsid w:val="00A34090"/>
    <w:rsid w:val="00A56CB5"/>
    <w:rsid w:val="00A6064D"/>
    <w:rsid w:val="00A81B14"/>
    <w:rsid w:val="00AA2FBD"/>
    <w:rsid w:val="00AB1364"/>
    <w:rsid w:val="00AB6239"/>
    <w:rsid w:val="00AD086D"/>
    <w:rsid w:val="00AD7D61"/>
    <w:rsid w:val="00B238CD"/>
    <w:rsid w:val="00B2673A"/>
    <w:rsid w:val="00B348C8"/>
    <w:rsid w:val="00B56EF8"/>
    <w:rsid w:val="00B67BCF"/>
    <w:rsid w:val="00B708D5"/>
    <w:rsid w:val="00B91DE0"/>
    <w:rsid w:val="00B97578"/>
    <w:rsid w:val="00BA38CD"/>
    <w:rsid w:val="00BB0089"/>
    <w:rsid w:val="00BC398F"/>
    <w:rsid w:val="00BC52C7"/>
    <w:rsid w:val="00BD640C"/>
    <w:rsid w:val="00C1532A"/>
    <w:rsid w:val="00C33D5C"/>
    <w:rsid w:val="00C3598B"/>
    <w:rsid w:val="00C64C16"/>
    <w:rsid w:val="00C9347C"/>
    <w:rsid w:val="00CC6EDD"/>
    <w:rsid w:val="00CC7A6A"/>
    <w:rsid w:val="00CD3820"/>
    <w:rsid w:val="00D02FFE"/>
    <w:rsid w:val="00D20C0F"/>
    <w:rsid w:val="00D60F21"/>
    <w:rsid w:val="00D673EF"/>
    <w:rsid w:val="00D72CD3"/>
    <w:rsid w:val="00DC2CC7"/>
    <w:rsid w:val="00DD05A8"/>
    <w:rsid w:val="00DD0E38"/>
    <w:rsid w:val="00DD5475"/>
    <w:rsid w:val="00E14638"/>
    <w:rsid w:val="00E2663F"/>
    <w:rsid w:val="00E406FB"/>
    <w:rsid w:val="00E4225F"/>
    <w:rsid w:val="00E42816"/>
    <w:rsid w:val="00E661FE"/>
    <w:rsid w:val="00E663CF"/>
    <w:rsid w:val="00E74C8D"/>
    <w:rsid w:val="00EB0A9D"/>
    <w:rsid w:val="00EB608C"/>
    <w:rsid w:val="00EC7D1B"/>
    <w:rsid w:val="00F227F2"/>
    <w:rsid w:val="00F2660D"/>
    <w:rsid w:val="00F32081"/>
    <w:rsid w:val="00F77AF4"/>
    <w:rsid w:val="00F77BF6"/>
    <w:rsid w:val="00F913B9"/>
    <w:rsid w:val="00FA27A5"/>
    <w:rsid w:val="00FA69D1"/>
    <w:rsid w:val="00FB0476"/>
    <w:rsid w:val="00FB2191"/>
    <w:rsid w:val="00F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C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businessonline.com/awards/malaysia-law-awards-2017?qt-alb_malaysia_law_award_2017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lbusinessonline.com/awards/malaysia-law-awards-2017?qt-alb_malaysia_law_award_2017=6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vonne.lau@thomsonreute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7F1FE316DE4F50B9EC5C3D1139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D514-3BCF-4910-974A-C24E1E7F4044}"/>
      </w:docPartPr>
      <w:docPartBody>
        <w:p w:rsidR="003307B1" w:rsidRDefault="005F101D" w:rsidP="005F101D">
          <w:pPr>
            <w:pStyle w:val="E77F1FE316DE4F50B9EC5C3D11390FBE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A7E28D7C297040938EE9ED60BB70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C2DB-585D-472F-A4DA-A7FC24B21DA6}"/>
      </w:docPartPr>
      <w:docPartBody>
        <w:p w:rsidR="003307B1" w:rsidRDefault="005F101D" w:rsidP="005F101D">
          <w:pPr>
            <w:pStyle w:val="A7E28D7C297040938EE9ED60BB70DC34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42D7F5219B1C49998BC7F535FD8B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EDE0-A8B6-4555-A0EB-E95B9528C1D9}"/>
      </w:docPartPr>
      <w:docPartBody>
        <w:p w:rsidR="003307B1" w:rsidRDefault="005F101D" w:rsidP="005F101D">
          <w:pPr>
            <w:pStyle w:val="42D7F5219B1C49998BC7F535FD8B305E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06B54D804AE844FFB8B01711453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003-6445-4BE9-B630-48E76EE35905}"/>
      </w:docPartPr>
      <w:docPartBody>
        <w:p w:rsidR="005C1C6D" w:rsidRDefault="00C3000B" w:rsidP="00C3000B">
          <w:pPr>
            <w:pStyle w:val="06B54D804AE844FFB8B01711453FA94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54E1201816043D09099D3A7DBC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C3E9-5063-43F3-B1D1-BD497F0D8CF6}"/>
      </w:docPartPr>
      <w:docPartBody>
        <w:p w:rsidR="005C1C6D" w:rsidRDefault="00C3000B" w:rsidP="00C3000B">
          <w:pPr>
            <w:pStyle w:val="A54E1201816043D09099D3A7DBC9BE3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FDEF145FB5E4706A0E3B93D2534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5CC5-6442-4AA1-8FC8-79A7B35658EF}"/>
      </w:docPartPr>
      <w:docPartBody>
        <w:p w:rsidR="005C1C6D" w:rsidRDefault="00C3000B" w:rsidP="00C3000B">
          <w:pPr>
            <w:pStyle w:val="2FDEF145FB5E4706A0E3B93D25343E5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A8C9D5916764573813F94A0E4F4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5B0D-7D6B-47DB-AE58-5A229890D336}"/>
      </w:docPartPr>
      <w:docPartBody>
        <w:p w:rsidR="005C1C6D" w:rsidRDefault="00C3000B" w:rsidP="00C3000B">
          <w:pPr>
            <w:pStyle w:val="EA8C9D5916764573813F94A0E4F40E8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22169A2E73D49A8B59B2F4145AD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738C-A938-46B4-9890-81B1430D71CC}"/>
      </w:docPartPr>
      <w:docPartBody>
        <w:p w:rsidR="005C1C6D" w:rsidRDefault="00C3000B" w:rsidP="00C3000B">
          <w:pPr>
            <w:pStyle w:val="922169A2E73D49A8B59B2F4145ADA8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BAFE7A585EE4B9195645922463A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F479-46D6-4108-8ADF-AC00CD8094A9}"/>
      </w:docPartPr>
      <w:docPartBody>
        <w:p w:rsidR="005C1C6D" w:rsidRDefault="00C3000B" w:rsidP="00C3000B">
          <w:pPr>
            <w:pStyle w:val="CBAFE7A585EE4B9195645922463A895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C9D20C70BAC4C54B46A55D86A55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7309-FEAA-4ABE-8905-E5ED593AF3F4}"/>
      </w:docPartPr>
      <w:docPartBody>
        <w:p w:rsidR="005C1C6D" w:rsidRDefault="00C3000B" w:rsidP="00C3000B">
          <w:pPr>
            <w:pStyle w:val="BC9D20C70BAC4C54B46A55D86A55AA0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C2CABA11755461397151893DC75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C5D9-4003-4B83-BF8F-3B7A9EFDFBD3}"/>
      </w:docPartPr>
      <w:docPartBody>
        <w:p w:rsidR="005C1C6D" w:rsidRDefault="00C3000B" w:rsidP="00C3000B">
          <w:pPr>
            <w:pStyle w:val="8C2CABA11755461397151893DC75825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D51DE01BD5344AAB397690D0BF2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48DC-967C-4E2A-BD58-5ED16C08AFC3}"/>
      </w:docPartPr>
      <w:docPartBody>
        <w:p w:rsidR="005C1C6D" w:rsidRDefault="00C3000B" w:rsidP="00C3000B">
          <w:pPr>
            <w:pStyle w:val="DD51DE01BD5344AAB397690D0BF2B1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363AE8DA42042348D7B1DE4E862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4970-DDAE-4DFC-97E0-D0744EDADA23}"/>
      </w:docPartPr>
      <w:docPartBody>
        <w:p w:rsidR="005C1C6D" w:rsidRDefault="00C3000B" w:rsidP="00C3000B">
          <w:pPr>
            <w:pStyle w:val="9363AE8DA42042348D7B1DE4E86297A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11015BDCE13451F8DE3903E89C3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FBBC-18E9-400B-8850-CAB58B78293F}"/>
      </w:docPartPr>
      <w:docPartBody>
        <w:p w:rsidR="00B45D59" w:rsidRDefault="001E5246" w:rsidP="001E5246">
          <w:pPr>
            <w:pStyle w:val="911015BDCE13451F8DE3903E89C3204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904ECB69C344C7194C92C773F57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12AF-4A65-4722-803C-74FB01358BBB}"/>
      </w:docPartPr>
      <w:docPartBody>
        <w:p w:rsidR="00B45D59" w:rsidRDefault="001E5246" w:rsidP="001E5246">
          <w:pPr>
            <w:pStyle w:val="4904ECB69C344C7194C92C773F57EE9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56E91FC2F1E4129B88FCCA38273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FBB1-A0B6-4ECB-849A-E8532F697EC0}"/>
      </w:docPartPr>
      <w:docPartBody>
        <w:p w:rsidR="009C44B1" w:rsidRDefault="008321C4" w:rsidP="008321C4">
          <w:pPr>
            <w:pStyle w:val="D56E91FC2F1E4129B88FCCA382730FC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2CE522005AE47A9B48D53C7AC17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5FF0-6009-4C75-B4A5-EB5ED31FE03B}"/>
      </w:docPartPr>
      <w:docPartBody>
        <w:p w:rsidR="009C44B1" w:rsidRDefault="005F101D" w:rsidP="005F101D">
          <w:pPr>
            <w:pStyle w:val="62CE522005AE47A9B48D53C7AC177E90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175A1764C2A5420997C6D037B8FD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E14A-55A5-45DF-BC01-C4A7E04388D9}"/>
      </w:docPartPr>
      <w:docPartBody>
        <w:p w:rsidR="009C44B1" w:rsidRDefault="005F101D" w:rsidP="005F101D">
          <w:pPr>
            <w:pStyle w:val="175A1764C2A5420997C6D037B8FDC918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424F1CCD512B4DB49242E5A3348B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AD2B-C425-4901-B490-2560590E50DF}"/>
      </w:docPartPr>
      <w:docPartBody>
        <w:p w:rsidR="009C44B1" w:rsidRDefault="005F101D" w:rsidP="005F101D">
          <w:pPr>
            <w:pStyle w:val="424F1CCD512B4DB49242E5A3348B1CEF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D926764970A54E8D9F8176A494B4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9CE8-83DA-4DE4-8D42-919DB3BB4306}"/>
      </w:docPartPr>
      <w:docPartBody>
        <w:p w:rsidR="009C44B1" w:rsidRDefault="008321C4" w:rsidP="008321C4">
          <w:pPr>
            <w:pStyle w:val="D926764970A54E8D9F8176A494B425E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08228B684B4415F9BC2DF991AFF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6B7D-1DFB-4EEB-BAE7-3E4C405BF809}"/>
      </w:docPartPr>
      <w:docPartBody>
        <w:p w:rsidR="009C44B1" w:rsidRDefault="005F101D" w:rsidP="005F101D">
          <w:pPr>
            <w:pStyle w:val="008228B684B4415F9BC2DF991AFF3BA5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CA13EECE75A1425F83699A286A20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FDD0-BEFB-489A-A1E4-F676EB9AFEA9}"/>
      </w:docPartPr>
      <w:docPartBody>
        <w:p w:rsidR="009C44B1" w:rsidRDefault="005F101D" w:rsidP="005F101D">
          <w:pPr>
            <w:pStyle w:val="CA13EECE75A1425F83699A286A2009CA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EC3B170B0155448CBBD706075110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8F4A-9520-4BF7-8819-B9E4392D6A62}"/>
      </w:docPartPr>
      <w:docPartBody>
        <w:p w:rsidR="009C44B1" w:rsidRDefault="005F101D" w:rsidP="005F101D">
          <w:pPr>
            <w:pStyle w:val="EC3B170B0155448CBBD706075110816C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CFA7F25FF88749019E3ABDC5AF5A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D8B1-CCF9-421A-ABC3-522FDD8682FD}"/>
      </w:docPartPr>
      <w:docPartBody>
        <w:p w:rsidR="00072D86" w:rsidRDefault="005F101D" w:rsidP="005F101D">
          <w:pPr>
            <w:pStyle w:val="CFA7F25FF88749019E3ABDC5AF5ABFA41"/>
          </w:pPr>
          <w:r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Choose Award Category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altName w:val="Arial"/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72D86"/>
    <w:rsid w:val="001E5246"/>
    <w:rsid w:val="002B124E"/>
    <w:rsid w:val="003307B1"/>
    <w:rsid w:val="00362507"/>
    <w:rsid w:val="00582F6E"/>
    <w:rsid w:val="005C1C6D"/>
    <w:rsid w:val="005F101D"/>
    <w:rsid w:val="007245E5"/>
    <w:rsid w:val="008321C4"/>
    <w:rsid w:val="009C44B1"/>
    <w:rsid w:val="00B45D59"/>
    <w:rsid w:val="00C134AF"/>
    <w:rsid w:val="00C3000B"/>
    <w:rsid w:val="00EE6E5A"/>
    <w:rsid w:val="00F1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01D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Eileen Ang</cp:lastModifiedBy>
  <cp:revision>2</cp:revision>
  <dcterms:created xsi:type="dcterms:W3CDTF">2017-01-10T05:19:00Z</dcterms:created>
  <dcterms:modified xsi:type="dcterms:W3CDTF">2017-01-10T05:19:00Z</dcterms:modified>
</cp:coreProperties>
</file>